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D555" w14:textId="451C842D" w:rsidR="00A15E65" w:rsidRPr="00703124" w:rsidRDefault="00A15E65" w:rsidP="007905C7">
      <w:pPr>
        <w:spacing w:after="0" w:line="240" w:lineRule="auto"/>
        <w:rPr>
          <w:rFonts w:ascii="Arial" w:hAnsi="Arial" w:cs="Arial"/>
          <w:i/>
          <w:iCs/>
          <w:color w:val="833C0B" w:themeColor="accent2" w:themeShade="80"/>
          <w:sz w:val="18"/>
          <w:szCs w:val="18"/>
          <w:u w:val="single"/>
        </w:rPr>
      </w:pPr>
      <w:r w:rsidRPr="00703124">
        <w:rPr>
          <w:rFonts w:ascii="Arial" w:hAnsi="Arial" w:cs="Arial"/>
          <w:i/>
          <w:iCs/>
          <w:color w:val="833C0B" w:themeColor="accent2" w:themeShade="80"/>
          <w:sz w:val="18"/>
          <w:szCs w:val="18"/>
          <w:u w:val="single"/>
        </w:rPr>
        <w:t>Marca da bollo 16</w:t>
      </w:r>
      <w:r w:rsidR="00703124" w:rsidRPr="00703124">
        <w:rPr>
          <w:rFonts w:ascii="Arial" w:hAnsi="Arial" w:cs="Arial"/>
          <w:i/>
          <w:iCs/>
          <w:color w:val="833C0B" w:themeColor="accent2" w:themeShade="80"/>
          <w:sz w:val="18"/>
          <w:szCs w:val="18"/>
          <w:u w:val="single"/>
        </w:rPr>
        <w:t xml:space="preserve">,00 </w:t>
      </w:r>
      <w:r w:rsidRPr="00703124">
        <w:rPr>
          <w:rFonts w:ascii="Arial" w:hAnsi="Arial" w:cs="Arial"/>
          <w:i/>
          <w:iCs/>
          <w:color w:val="833C0B" w:themeColor="accent2" w:themeShade="80"/>
          <w:sz w:val="18"/>
          <w:szCs w:val="18"/>
          <w:u w:val="single"/>
        </w:rPr>
        <w:t>€</w:t>
      </w:r>
    </w:p>
    <w:p w14:paraId="6FE15AA8" w14:textId="4B154043" w:rsidR="00A15E65" w:rsidRPr="007905C7" w:rsidRDefault="00A15E65" w:rsidP="007905C7">
      <w:pPr>
        <w:spacing w:after="0" w:line="240" w:lineRule="auto"/>
        <w:ind w:left="4956"/>
        <w:rPr>
          <w:rFonts w:ascii="Arial" w:hAnsi="Arial" w:cs="Arial"/>
        </w:rPr>
      </w:pPr>
      <w:r w:rsidRPr="007905C7">
        <w:rPr>
          <w:rFonts w:ascii="Arial" w:hAnsi="Arial" w:cs="Arial"/>
        </w:rPr>
        <w:tab/>
      </w:r>
      <w:r w:rsidR="000E3286" w:rsidRPr="007905C7">
        <w:rPr>
          <w:rFonts w:ascii="Arial" w:hAnsi="Arial" w:cs="Arial"/>
        </w:rPr>
        <w:t>Spettabile</w:t>
      </w:r>
    </w:p>
    <w:p w14:paraId="1929942F" w14:textId="2AB2B181" w:rsidR="000E3286" w:rsidRPr="007905C7" w:rsidRDefault="00A15E65" w:rsidP="007905C7">
      <w:pPr>
        <w:spacing w:after="0" w:line="240" w:lineRule="auto"/>
        <w:ind w:left="4956"/>
        <w:rPr>
          <w:rFonts w:ascii="Arial" w:hAnsi="Arial" w:cs="Arial"/>
        </w:rPr>
      </w:pPr>
      <w:r w:rsidRPr="007905C7">
        <w:rPr>
          <w:rFonts w:ascii="Arial" w:hAnsi="Arial" w:cs="Arial"/>
        </w:rPr>
        <w:tab/>
      </w:r>
      <w:r w:rsidR="000E3286" w:rsidRPr="007905C7">
        <w:rPr>
          <w:rFonts w:ascii="Arial" w:hAnsi="Arial" w:cs="Arial"/>
        </w:rPr>
        <w:t xml:space="preserve">COMUNE DI </w:t>
      </w:r>
      <w:r w:rsidR="006E70D6">
        <w:rPr>
          <w:rFonts w:ascii="Arial" w:hAnsi="Arial" w:cs="Arial"/>
        </w:rPr>
        <w:t xml:space="preserve">GANDINO </w:t>
      </w:r>
    </w:p>
    <w:p w14:paraId="676917D2" w14:textId="24506440" w:rsidR="00A15E65" w:rsidRPr="007905C7" w:rsidRDefault="00A15E65" w:rsidP="006E70D6">
      <w:pPr>
        <w:spacing w:after="0" w:line="240" w:lineRule="auto"/>
        <w:ind w:left="4956"/>
        <w:rPr>
          <w:rFonts w:ascii="Arial" w:hAnsi="Arial" w:cs="Arial"/>
        </w:rPr>
      </w:pPr>
      <w:r w:rsidRPr="007905C7">
        <w:rPr>
          <w:rFonts w:ascii="Arial" w:hAnsi="Arial" w:cs="Arial"/>
        </w:rPr>
        <w:tab/>
      </w:r>
    </w:p>
    <w:p w14:paraId="45C3BA9D" w14:textId="77777777" w:rsidR="00A15E65" w:rsidRDefault="00A15E65" w:rsidP="007905C7">
      <w:pPr>
        <w:spacing w:after="0" w:line="240" w:lineRule="auto"/>
        <w:rPr>
          <w:rFonts w:ascii="Arial" w:hAnsi="Arial" w:cs="Arial"/>
        </w:rPr>
      </w:pPr>
    </w:p>
    <w:p w14:paraId="07CAF14A" w14:textId="77777777" w:rsidR="009647AD" w:rsidRPr="007905C7" w:rsidRDefault="009647AD" w:rsidP="007905C7">
      <w:pPr>
        <w:spacing w:after="0" w:line="240" w:lineRule="auto"/>
        <w:rPr>
          <w:rFonts w:ascii="Arial" w:hAnsi="Arial" w:cs="Arial"/>
        </w:rPr>
      </w:pPr>
    </w:p>
    <w:p w14:paraId="7CCE1B0B" w14:textId="3D09C39B" w:rsidR="008A20B6" w:rsidRDefault="00A15E65" w:rsidP="0070312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905C7">
        <w:rPr>
          <w:rFonts w:ascii="Arial" w:hAnsi="Arial" w:cs="Arial"/>
          <w:b/>
          <w:bCs/>
        </w:rPr>
        <w:t xml:space="preserve">Oggetto: </w:t>
      </w:r>
      <w:r w:rsidR="006E70D6">
        <w:rPr>
          <w:rFonts w:ascii="Arial" w:hAnsi="Arial" w:cs="Arial"/>
          <w:b/>
          <w:bCs/>
        </w:rPr>
        <w:t>i</w:t>
      </w:r>
      <w:r w:rsidRPr="007905C7">
        <w:rPr>
          <w:rFonts w:ascii="Arial" w:hAnsi="Arial" w:cs="Arial"/>
          <w:b/>
          <w:bCs/>
        </w:rPr>
        <w:t xml:space="preserve">stanza per l’ammissione alla procedura aperta per </w:t>
      </w:r>
      <w:r w:rsidR="002A240B" w:rsidRPr="007905C7">
        <w:rPr>
          <w:rFonts w:ascii="Arial" w:hAnsi="Arial" w:cs="Arial"/>
          <w:b/>
          <w:bCs/>
        </w:rPr>
        <w:t xml:space="preserve">l’affidamento </w:t>
      </w:r>
      <w:r w:rsidR="00E232AF">
        <w:rPr>
          <w:rFonts w:ascii="Arial" w:hAnsi="Arial" w:cs="Arial"/>
          <w:b/>
          <w:bCs/>
        </w:rPr>
        <w:t>in</w:t>
      </w:r>
      <w:r w:rsidR="006E70D6">
        <w:rPr>
          <w:rFonts w:ascii="Arial" w:hAnsi="Arial" w:cs="Arial"/>
          <w:b/>
          <w:bCs/>
        </w:rPr>
        <w:t xml:space="preserve"> locazione </w:t>
      </w:r>
      <w:proofErr w:type="gramStart"/>
      <w:r w:rsidR="00E232AF">
        <w:rPr>
          <w:rFonts w:ascii="Arial" w:hAnsi="Arial" w:cs="Arial"/>
          <w:b/>
          <w:bCs/>
        </w:rPr>
        <w:t>del</w:t>
      </w:r>
      <w:r w:rsidR="008A20B6">
        <w:rPr>
          <w:rFonts w:ascii="Arial" w:hAnsi="Arial" w:cs="Arial"/>
          <w:b/>
          <w:bCs/>
        </w:rPr>
        <w:t xml:space="preserve">  bar</w:t>
      </w:r>
      <w:proofErr w:type="gramEnd"/>
      <w:r w:rsidR="008A20B6">
        <w:rPr>
          <w:rFonts w:ascii="Arial" w:hAnsi="Arial" w:cs="Arial"/>
          <w:b/>
          <w:bCs/>
        </w:rPr>
        <w:t xml:space="preserve"> ubicato presso il centro sportivo comunale</w:t>
      </w:r>
      <w:r w:rsidR="006E70D6">
        <w:rPr>
          <w:rFonts w:ascii="Arial" w:hAnsi="Arial" w:cs="Arial"/>
          <w:b/>
          <w:bCs/>
        </w:rPr>
        <w:t xml:space="preserve"> Cà dell’Agro</w:t>
      </w:r>
    </w:p>
    <w:p w14:paraId="6D6A4D1A" w14:textId="77777777" w:rsidR="00A15E65" w:rsidRDefault="00A15E65" w:rsidP="007905C7">
      <w:pPr>
        <w:spacing w:after="0" w:line="240" w:lineRule="auto"/>
        <w:rPr>
          <w:rFonts w:ascii="Arial" w:hAnsi="Arial" w:cs="Arial"/>
        </w:rPr>
      </w:pPr>
    </w:p>
    <w:p w14:paraId="3A082CBA" w14:textId="77777777" w:rsidR="009647AD" w:rsidRPr="007905C7" w:rsidRDefault="009647AD" w:rsidP="007905C7">
      <w:pPr>
        <w:spacing w:after="0" w:line="240" w:lineRule="auto"/>
        <w:rPr>
          <w:rFonts w:ascii="Arial" w:hAnsi="Arial" w:cs="Arial"/>
        </w:rPr>
      </w:pPr>
    </w:p>
    <w:p w14:paraId="2C868631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Il sottoscritto ____________________________________________________________________</w:t>
      </w:r>
    </w:p>
    <w:p w14:paraId="3FD6CCFC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Nato a ______________________________________________ (_____) il __________________</w:t>
      </w:r>
    </w:p>
    <w:p w14:paraId="2E82A874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Codice fiscale ___________________________________________________________________</w:t>
      </w:r>
    </w:p>
    <w:p w14:paraId="658539DD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 xml:space="preserve">Residente a </w:t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</w:r>
      <w:r w:rsidRPr="007905C7">
        <w:rPr>
          <w:rFonts w:ascii="Arial" w:hAnsi="Arial" w:cs="Arial"/>
        </w:rPr>
        <w:softHyphen/>
        <w:t>_____________________________________________________________ (_____)</w:t>
      </w:r>
    </w:p>
    <w:p w14:paraId="4309B751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In via ______________________________________________________________ n. _________</w:t>
      </w:r>
    </w:p>
    <w:p w14:paraId="66CA64B5" w14:textId="714975BE" w:rsidR="002A240B" w:rsidRPr="007905C7" w:rsidRDefault="007905C7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47A1C" wp14:editId="18699318">
                <wp:simplePos x="0" y="0"/>
                <wp:positionH relativeFrom="column">
                  <wp:posOffset>4290170</wp:posOffset>
                </wp:positionH>
                <wp:positionV relativeFrom="paragraph">
                  <wp:posOffset>29845</wp:posOffset>
                </wp:positionV>
                <wp:extent cx="131445" cy="132715"/>
                <wp:effectExtent l="6985" t="10795" r="13970" b="8890"/>
                <wp:wrapNone/>
                <wp:docPr id="158917015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512F8" w14:textId="77777777" w:rsidR="002A240B" w:rsidRDefault="002A240B" w:rsidP="002A240B"/>
                          <w:p w14:paraId="6378187C" w14:textId="77777777" w:rsidR="00AE50EB" w:rsidRDefault="00AE50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47A1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37.8pt;margin-top:2.35pt;width:10.35pt;height:1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">
                <v:textbox>
                  <w:txbxContent>
                    <w:p w14:paraId="3D8512F8" w14:textId="77777777" w:rsidR="002A240B" w:rsidRDefault="002A240B" w:rsidP="002A240B"/>
                    <w:p w14:paraId="6378187C" w14:textId="77777777" w:rsidR="00AE50EB" w:rsidRDefault="00AE50EB"/>
                  </w:txbxContent>
                </v:textbox>
              </v:shape>
            </w:pict>
          </mc:Fallback>
        </mc:AlternateContent>
      </w:r>
      <w:r w:rsidR="002A240B" w:rsidRPr="007905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079FC" wp14:editId="75FCA042">
                <wp:simplePos x="0" y="0"/>
                <wp:positionH relativeFrom="column">
                  <wp:posOffset>2070183</wp:posOffset>
                </wp:positionH>
                <wp:positionV relativeFrom="paragraph">
                  <wp:posOffset>11403</wp:posOffset>
                </wp:positionV>
                <wp:extent cx="131445" cy="132715"/>
                <wp:effectExtent l="12700" t="7620" r="8255" b="12065"/>
                <wp:wrapNone/>
                <wp:docPr id="80208539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D8F07" w14:textId="77777777" w:rsidR="002A240B" w:rsidRDefault="002A240B" w:rsidP="002A24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79FC" id="Casella di testo 3" o:spid="_x0000_s1027" type="#_x0000_t202" style="position:absolute;margin-left:163pt;margin-top:.9pt;width:10.35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">
                <v:textbox>
                  <w:txbxContent>
                    <w:p w14:paraId="4D7D8F07" w14:textId="77777777" w:rsidR="002A240B" w:rsidRDefault="002A240B" w:rsidP="002A240B"/>
                  </w:txbxContent>
                </v:textbox>
              </v:shape>
            </w:pict>
          </mc:Fallback>
        </mc:AlternateContent>
      </w:r>
      <w:r w:rsidR="002A240B" w:rsidRPr="007905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5B89" wp14:editId="37FDEABE">
                <wp:simplePos x="0" y="0"/>
                <wp:positionH relativeFrom="column">
                  <wp:posOffset>751205</wp:posOffset>
                </wp:positionH>
                <wp:positionV relativeFrom="paragraph">
                  <wp:posOffset>10160</wp:posOffset>
                </wp:positionV>
                <wp:extent cx="131445" cy="132715"/>
                <wp:effectExtent l="8255" t="10160" r="12700" b="9525"/>
                <wp:wrapNone/>
                <wp:docPr id="48115359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191DE" w14:textId="77777777" w:rsidR="002A240B" w:rsidRDefault="002A240B" w:rsidP="002A24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D5B89" id="Casella di testo 1" o:spid="_x0000_s1028" type="#_x0000_t202" style="position:absolute;margin-left:59.15pt;margin-top:.8pt;width:10.3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">
                <v:textbox>
                  <w:txbxContent>
                    <w:p w14:paraId="60A191DE" w14:textId="77777777" w:rsidR="002A240B" w:rsidRDefault="002A240B" w:rsidP="002A240B"/>
                  </w:txbxContent>
                </v:textbox>
              </v:shape>
            </w:pict>
          </mc:Fallback>
        </mc:AlternateContent>
      </w:r>
      <w:r w:rsidR="002A240B" w:rsidRPr="007905C7">
        <w:rPr>
          <w:rFonts w:ascii="Arial" w:hAnsi="Arial" w:cs="Arial"/>
        </w:rPr>
        <w:t>In qualità di</w:t>
      </w:r>
      <w:r w:rsidR="002A240B" w:rsidRPr="007905C7">
        <w:rPr>
          <w:rFonts w:ascii="Arial" w:hAnsi="Arial" w:cs="Arial"/>
        </w:rPr>
        <w:tab/>
        <w:t xml:space="preserve"> titolare</w:t>
      </w:r>
      <w:r w:rsidR="002A240B" w:rsidRPr="007905C7">
        <w:rPr>
          <w:rFonts w:ascii="Arial" w:hAnsi="Arial" w:cs="Arial"/>
        </w:rPr>
        <w:tab/>
      </w:r>
      <w:r w:rsidR="002A240B" w:rsidRPr="007905C7">
        <w:rPr>
          <w:rFonts w:ascii="Arial" w:hAnsi="Arial" w:cs="Arial"/>
        </w:rPr>
        <w:tab/>
        <w:t>legale rappresentante</w:t>
      </w:r>
      <w:r w:rsidR="002A240B" w:rsidRPr="007905C7">
        <w:rPr>
          <w:rFonts w:ascii="Arial" w:hAnsi="Arial" w:cs="Arial"/>
        </w:rPr>
        <w:tab/>
      </w:r>
      <w:r w:rsidR="002A240B" w:rsidRPr="007905C7">
        <w:rPr>
          <w:rFonts w:ascii="Arial" w:hAnsi="Arial" w:cs="Arial"/>
        </w:rPr>
        <w:tab/>
        <w:t>procuratore dell’impresa:</w:t>
      </w:r>
    </w:p>
    <w:p w14:paraId="7D865C20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denominazione: _________________________________________________________________</w:t>
      </w:r>
    </w:p>
    <w:p w14:paraId="268938CE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con sede in _____________________________________________________________________</w:t>
      </w:r>
    </w:p>
    <w:p w14:paraId="7954F001" w14:textId="179AF24E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 xml:space="preserve">codice fiscale n. __________________________ </w:t>
      </w:r>
      <w:r w:rsidRPr="007905C7">
        <w:rPr>
          <w:rFonts w:ascii="Arial" w:hAnsi="Arial" w:cs="Arial"/>
        </w:rPr>
        <w:tab/>
        <w:t>con partita IVA n. _______________________</w:t>
      </w:r>
    </w:p>
    <w:p w14:paraId="4A8846E8" w14:textId="77777777" w:rsidR="002A240B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telefono ___________________________________ cellulare _____________________________</w:t>
      </w:r>
    </w:p>
    <w:p w14:paraId="1161FFF6" w14:textId="69150586" w:rsidR="00A15E65" w:rsidRPr="007905C7" w:rsidRDefault="002A240B" w:rsidP="007905C7">
      <w:pPr>
        <w:spacing w:before="60" w:afterLines="60" w:after="144" w:line="240" w:lineRule="auto"/>
        <w:rPr>
          <w:rFonts w:ascii="Arial" w:hAnsi="Arial" w:cs="Arial"/>
        </w:rPr>
      </w:pPr>
      <w:r w:rsidRPr="007905C7">
        <w:rPr>
          <w:rFonts w:ascii="Arial" w:hAnsi="Arial" w:cs="Arial"/>
        </w:rPr>
        <w:t>e-mail _________________________________________________________________________</w:t>
      </w:r>
    </w:p>
    <w:p w14:paraId="700AFCE9" w14:textId="77777777" w:rsidR="009647AD" w:rsidRDefault="009647AD" w:rsidP="009647A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A52F6B" w14:textId="66A8AD3D" w:rsidR="00A15E65" w:rsidRPr="007905C7" w:rsidRDefault="00A15E65" w:rsidP="007905C7">
      <w:pPr>
        <w:spacing w:before="60" w:afterLines="60" w:after="144" w:line="240" w:lineRule="auto"/>
        <w:jc w:val="center"/>
        <w:rPr>
          <w:rFonts w:ascii="Arial" w:hAnsi="Arial" w:cs="Arial"/>
          <w:b/>
          <w:bCs/>
        </w:rPr>
      </w:pPr>
      <w:r w:rsidRPr="007905C7">
        <w:rPr>
          <w:rFonts w:ascii="Arial" w:hAnsi="Arial" w:cs="Arial"/>
          <w:b/>
          <w:bCs/>
        </w:rPr>
        <w:t>CHIEDE</w:t>
      </w:r>
    </w:p>
    <w:p w14:paraId="21935934" w14:textId="229B9579" w:rsidR="004B28D6" w:rsidRPr="007905C7" w:rsidRDefault="004B28D6" w:rsidP="007905C7">
      <w:pPr>
        <w:spacing w:before="60" w:afterLines="60" w:after="144" w:line="240" w:lineRule="auto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 xml:space="preserve">di partecipare alla procedura </w:t>
      </w:r>
      <w:r w:rsidR="00703124" w:rsidRPr="00703124">
        <w:rPr>
          <w:rFonts w:ascii="Arial" w:hAnsi="Arial" w:cs="Arial"/>
        </w:rPr>
        <w:t xml:space="preserve">per l’affidamento </w:t>
      </w:r>
      <w:r w:rsidR="006E70D6">
        <w:rPr>
          <w:rFonts w:ascii="Arial" w:hAnsi="Arial" w:cs="Arial"/>
        </w:rPr>
        <w:t xml:space="preserve">in locazione </w:t>
      </w:r>
      <w:proofErr w:type="gramStart"/>
      <w:r w:rsidR="006E70D6">
        <w:rPr>
          <w:rFonts w:ascii="Arial" w:hAnsi="Arial" w:cs="Arial"/>
        </w:rPr>
        <w:t xml:space="preserve">del </w:t>
      </w:r>
      <w:r w:rsidR="008A20B6" w:rsidRPr="008A20B6">
        <w:rPr>
          <w:rFonts w:ascii="Arial" w:hAnsi="Arial" w:cs="Arial"/>
        </w:rPr>
        <w:t xml:space="preserve"> bar</w:t>
      </w:r>
      <w:proofErr w:type="gramEnd"/>
      <w:r w:rsidR="008A20B6" w:rsidRPr="008A20B6">
        <w:rPr>
          <w:rFonts w:ascii="Arial" w:hAnsi="Arial" w:cs="Arial"/>
        </w:rPr>
        <w:t xml:space="preserve"> ubicato presso il centro sportivo comunale</w:t>
      </w:r>
      <w:r w:rsidR="006E70D6">
        <w:rPr>
          <w:rFonts w:ascii="Arial" w:hAnsi="Arial" w:cs="Arial"/>
        </w:rPr>
        <w:t xml:space="preserve"> Cà dell’Agro </w:t>
      </w:r>
      <w:r w:rsidR="002A240B" w:rsidRPr="007905C7">
        <w:rPr>
          <w:rFonts w:ascii="Arial" w:hAnsi="Arial" w:cs="Arial"/>
        </w:rPr>
        <w:t>, e a tal fine</w:t>
      </w:r>
    </w:p>
    <w:p w14:paraId="19F0CD56" w14:textId="77777777" w:rsidR="002A240B" w:rsidRPr="007905C7" w:rsidRDefault="002A240B" w:rsidP="007905C7">
      <w:pPr>
        <w:spacing w:before="60" w:afterLines="60" w:after="144" w:line="240" w:lineRule="auto"/>
        <w:jc w:val="center"/>
        <w:rPr>
          <w:rFonts w:ascii="Arial" w:hAnsi="Arial" w:cs="Arial"/>
          <w:b/>
          <w:bCs/>
        </w:rPr>
      </w:pPr>
      <w:r w:rsidRPr="007905C7">
        <w:rPr>
          <w:rFonts w:ascii="Arial" w:hAnsi="Arial" w:cs="Arial"/>
          <w:b/>
          <w:bCs/>
        </w:rPr>
        <w:t>DICHIARA</w:t>
      </w:r>
    </w:p>
    <w:p w14:paraId="54445129" w14:textId="596988C5" w:rsidR="00A15E65" w:rsidRPr="007905C7" w:rsidRDefault="00A15E65" w:rsidP="007905C7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ai sensi degli artt. 46 e 47 del D.P.R. 445/2000 e consapevole delle sanzioni penali previste dall’art. 76 del D.P.R. n. 445/2000 per l’ipotesi di falsità in atti e dichiarazioni mendaci:</w:t>
      </w:r>
    </w:p>
    <w:p w14:paraId="3CB03FA6" w14:textId="0C58A752" w:rsidR="007905C7" w:rsidRPr="007905C7" w:rsidRDefault="00A15E65" w:rsidP="007905C7">
      <w:pPr>
        <w:pStyle w:val="Paragrafoelenco"/>
        <w:numPr>
          <w:ilvl w:val="0"/>
          <w:numId w:val="10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 xml:space="preserve">di non ricadere in alcune delle cause di esclusione previste dall’articolo 94 del </w:t>
      </w:r>
      <w:proofErr w:type="spellStart"/>
      <w:r w:rsidRPr="007905C7">
        <w:rPr>
          <w:rFonts w:ascii="Arial" w:hAnsi="Arial" w:cs="Arial"/>
        </w:rPr>
        <w:t>D.Lgs.</w:t>
      </w:r>
      <w:proofErr w:type="spellEnd"/>
      <w:r w:rsidRPr="007905C7">
        <w:rPr>
          <w:rFonts w:ascii="Arial" w:hAnsi="Arial" w:cs="Arial"/>
        </w:rPr>
        <w:t xml:space="preserve"> 31 marzo 2023, n. 36 dove applicabili e l’insussistenza di qualsiasi altra situazione prevista dalla legge come causa di esclusione o come causa ostativa alla conclusione di contratti con la Pubblica Amministrazione;</w:t>
      </w:r>
    </w:p>
    <w:p w14:paraId="475560A0" w14:textId="04B49EB6" w:rsidR="002A240B" w:rsidRDefault="002A240B" w:rsidP="007905C7">
      <w:pPr>
        <w:pStyle w:val="Paragrafoelenco"/>
        <w:numPr>
          <w:ilvl w:val="0"/>
          <w:numId w:val="11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d</w:t>
      </w:r>
      <w:r w:rsidR="00A15E65" w:rsidRPr="007905C7">
        <w:rPr>
          <w:rFonts w:ascii="Arial" w:hAnsi="Arial" w:cs="Arial"/>
        </w:rPr>
        <w:t>i</w:t>
      </w:r>
      <w:r w:rsidRPr="007905C7">
        <w:rPr>
          <w:rFonts w:ascii="Arial" w:hAnsi="Arial" w:cs="Arial"/>
        </w:rPr>
        <w:t xml:space="preserve"> </w:t>
      </w:r>
      <w:r w:rsidR="007905C7" w:rsidRPr="007905C7">
        <w:rPr>
          <w:rFonts w:ascii="Arial" w:hAnsi="Arial" w:cs="Arial"/>
        </w:rPr>
        <w:t xml:space="preserve">essere </w:t>
      </w:r>
      <w:r w:rsidR="00A15E65" w:rsidRPr="007905C7">
        <w:rPr>
          <w:rFonts w:ascii="Arial" w:hAnsi="Arial" w:cs="Arial"/>
        </w:rPr>
        <w:t>iscritt</w:t>
      </w:r>
      <w:r w:rsidRPr="007905C7">
        <w:rPr>
          <w:rFonts w:ascii="Arial" w:hAnsi="Arial" w:cs="Arial"/>
        </w:rPr>
        <w:t>o</w:t>
      </w:r>
      <w:r w:rsidR="00A15E65" w:rsidRPr="007905C7">
        <w:rPr>
          <w:rFonts w:ascii="Arial" w:hAnsi="Arial" w:cs="Arial"/>
        </w:rPr>
        <w:t xml:space="preserve"> nel registro</w:t>
      </w:r>
      <w:r w:rsidRPr="007905C7">
        <w:rPr>
          <w:rFonts w:ascii="Arial" w:hAnsi="Arial" w:cs="Arial"/>
        </w:rPr>
        <w:t xml:space="preserve"> della camera di commercio, industria, artigianato e agricoltura (CCIAA) di __________________________</w:t>
      </w:r>
      <w:r w:rsidR="00E25DB3" w:rsidRPr="007905C7">
        <w:rPr>
          <w:rFonts w:ascii="Arial" w:hAnsi="Arial" w:cs="Arial"/>
        </w:rPr>
        <w:t>________________________</w:t>
      </w:r>
      <w:r w:rsidRPr="007905C7">
        <w:rPr>
          <w:rFonts w:ascii="Arial" w:hAnsi="Arial" w:cs="Arial"/>
        </w:rPr>
        <w:t>________________</w:t>
      </w:r>
      <w:r w:rsidR="00785C6B">
        <w:rPr>
          <w:rFonts w:ascii="Arial" w:hAnsi="Arial" w:cs="Arial"/>
        </w:rPr>
        <w:t>, per attività coerenti all’esercizio dell’attività di somministrazione di alimenti e bevande;</w:t>
      </w:r>
    </w:p>
    <w:p w14:paraId="5FFC7D8E" w14:textId="4F9A9A89" w:rsidR="00785C6B" w:rsidRPr="00785C6B" w:rsidRDefault="00785C6B" w:rsidP="00785C6B">
      <w:pPr>
        <w:pStyle w:val="Paragrafoelenco"/>
        <w:numPr>
          <w:ilvl w:val="0"/>
          <w:numId w:val="11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</w:rPr>
      </w:pPr>
      <w:r w:rsidRPr="00785C6B">
        <w:rPr>
          <w:rFonts w:ascii="Arial" w:hAnsi="Arial" w:cs="Arial"/>
        </w:rPr>
        <w:t xml:space="preserve">che provvederà in caso di aggiudicazione all’inserimento di codici ATECO coerenti all’esercizio dell’attività di somministrazione di alimenti e bevande nella propria posizione presso </w:t>
      </w:r>
      <w:r>
        <w:rPr>
          <w:rFonts w:ascii="Arial" w:hAnsi="Arial" w:cs="Arial"/>
        </w:rPr>
        <w:t>l</w:t>
      </w:r>
      <w:r w:rsidRPr="00785C6B">
        <w:rPr>
          <w:rFonts w:ascii="Arial" w:hAnsi="Arial" w:cs="Arial"/>
        </w:rPr>
        <w:t>a competente camera di commercio, industria, artigianato e agricoltura (CCIAA)</w:t>
      </w:r>
      <w:r w:rsidR="00D072F7">
        <w:rPr>
          <w:rFonts w:ascii="Arial" w:hAnsi="Arial" w:cs="Arial"/>
        </w:rPr>
        <w:t xml:space="preserve"> di ___________________________________________________________________________</w:t>
      </w:r>
      <w:r w:rsidRPr="00785C6B">
        <w:rPr>
          <w:rFonts w:ascii="Arial" w:hAnsi="Arial" w:cs="Arial"/>
        </w:rPr>
        <w:t>;</w:t>
      </w:r>
    </w:p>
    <w:p w14:paraId="3934E63F" w14:textId="738BB4F9" w:rsidR="002A240B" w:rsidRPr="007905C7" w:rsidRDefault="00E25DB3" w:rsidP="007905C7">
      <w:pPr>
        <w:pStyle w:val="Paragrafoelenco"/>
        <w:numPr>
          <w:ilvl w:val="0"/>
          <w:numId w:val="11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che provvederà in caso di aggiudicazione all’iscrizione alla competente camera di commercio, industria, artigianato e agricoltura (CCIAA)</w:t>
      </w:r>
      <w:r w:rsidR="00785C6B">
        <w:rPr>
          <w:rFonts w:ascii="Arial" w:hAnsi="Arial" w:cs="Arial"/>
        </w:rPr>
        <w:t xml:space="preserve"> per attività coerenti all’esercizio dell’attività di somministrazione di alimenti e bevande</w:t>
      </w:r>
      <w:r w:rsidRPr="007905C7">
        <w:rPr>
          <w:rFonts w:ascii="Arial" w:hAnsi="Arial" w:cs="Arial"/>
        </w:rPr>
        <w:t>;</w:t>
      </w:r>
    </w:p>
    <w:p w14:paraId="6F04C378" w14:textId="77777777" w:rsidR="00A15E65" w:rsidRPr="007905C7" w:rsidRDefault="00A15E65" w:rsidP="007905C7">
      <w:pPr>
        <w:pStyle w:val="Paragrafoelenco"/>
        <w:numPr>
          <w:ilvl w:val="0"/>
          <w:numId w:val="1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 xml:space="preserve">di non trovarsi nelle condizioni di incapacità a contrarre con la Pubblica amministrazione; </w:t>
      </w:r>
    </w:p>
    <w:p w14:paraId="74F3DF38" w14:textId="67132212" w:rsidR="009521BE" w:rsidRPr="009521BE" w:rsidRDefault="00A15E65" w:rsidP="009521BE">
      <w:pPr>
        <w:pStyle w:val="Paragrafoelenco"/>
        <w:numPr>
          <w:ilvl w:val="0"/>
          <w:numId w:val="1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521BE">
        <w:rPr>
          <w:rFonts w:ascii="Arial" w:hAnsi="Arial" w:cs="Arial"/>
        </w:rPr>
        <w:lastRenderedPageBreak/>
        <w:t xml:space="preserve">di accettare pienamente ed incondizionatamente tutte le condizioni e le clausole </w:t>
      </w:r>
      <w:r w:rsidR="00E25DB3" w:rsidRPr="009521BE">
        <w:rPr>
          <w:rFonts w:ascii="Arial" w:hAnsi="Arial" w:cs="Arial"/>
        </w:rPr>
        <w:t>previste dalla documentazione di gara</w:t>
      </w:r>
      <w:r w:rsidRPr="009521BE">
        <w:rPr>
          <w:rFonts w:ascii="Arial" w:hAnsi="Arial" w:cs="Arial"/>
        </w:rPr>
        <w:t>;</w:t>
      </w:r>
    </w:p>
    <w:p w14:paraId="7824D315" w14:textId="75D7559C" w:rsidR="009521BE" w:rsidRDefault="009521BE" w:rsidP="009521BE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9521BE">
        <w:rPr>
          <w:rFonts w:ascii="Arial" w:hAnsi="Arial" w:cs="Arial"/>
        </w:rPr>
        <w:t>di avere effettuato sopralluogo dei luoghi e degli spazi e di aver pertanto aver preso visione dello stato di fatto e di diritto degli stessi, in cui dovrà essere eseguita la prestazione;</w:t>
      </w:r>
    </w:p>
    <w:p w14:paraId="10CB86A9" w14:textId="35D0FA79" w:rsidR="003528E6" w:rsidRDefault="003528E6" w:rsidP="003528E6">
      <w:pPr>
        <w:pStyle w:val="Paragrafoelenco"/>
        <w:numPr>
          <w:ilvl w:val="0"/>
          <w:numId w:val="1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3528E6">
        <w:rPr>
          <w:rFonts w:ascii="Arial" w:hAnsi="Arial" w:cs="Arial"/>
        </w:rPr>
        <w:t>di essere a conoscenza delle norme generali e particolari che regolano l’affidamento, di tutte le condizioni locali, nonché delle circostanze generali e particolari</w:t>
      </w:r>
      <w:r w:rsidR="00337C3E">
        <w:rPr>
          <w:rFonts w:ascii="Arial" w:hAnsi="Arial" w:cs="Arial"/>
        </w:rPr>
        <w:t xml:space="preserve">, </w:t>
      </w:r>
      <w:r w:rsidR="00337C3E" w:rsidRPr="00EC2F7F">
        <w:rPr>
          <w:rFonts w:ascii="Arial" w:hAnsi="Arial" w:cs="Arial"/>
        </w:rPr>
        <w:t>compresi quelli in materia di sicurezza, di assicurazione, di condizioni di lavoro e di previdenza e assistenza</w:t>
      </w:r>
      <w:r w:rsidR="00337C3E">
        <w:rPr>
          <w:rFonts w:ascii="Arial" w:hAnsi="Arial" w:cs="Arial"/>
        </w:rPr>
        <w:t>,</w:t>
      </w:r>
      <w:r w:rsidR="00337C3E" w:rsidRPr="00EC2F7F">
        <w:rPr>
          <w:rFonts w:ascii="Arial" w:hAnsi="Arial" w:cs="Arial"/>
        </w:rPr>
        <w:t xml:space="preserve"> </w:t>
      </w:r>
      <w:r w:rsidRPr="003528E6">
        <w:rPr>
          <w:rFonts w:ascii="Arial" w:hAnsi="Arial" w:cs="Arial"/>
        </w:rPr>
        <w:t>che possono avere influito sulla quantificazione dell’offerta presentata;</w:t>
      </w:r>
    </w:p>
    <w:p w14:paraId="7752FC52" w14:textId="6F3C7D23" w:rsidR="00A15E65" w:rsidRPr="007905C7" w:rsidRDefault="00A15E65" w:rsidP="007905C7">
      <w:pPr>
        <w:pStyle w:val="Paragrafoelenco"/>
        <w:numPr>
          <w:ilvl w:val="0"/>
          <w:numId w:val="1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 xml:space="preserve">di essere a conoscenza </w:t>
      </w:r>
      <w:r w:rsidR="007C20E4" w:rsidRPr="007905C7">
        <w:rPr>
          <w:rFonts w:ascii="Arial" w:hAnsi="Arial" w:cs="Arial"/>
        </w:rPr>
        <w:t>del carattere immediatamente impegnativo dell’offerta presentata</w:t>
      </w:r>
      <w:r w:rsidRPr="007905C7">
        <w:rPr>
          <w:rFonts w:ascii="Arial" w:hAnsi="Arial" w:cs="Arial"/>
        </w:rPr>
        <w:t xml:space="preserve">, </w:t>
      </w:r>
      <w:r w:rsidR="007C20E4" w:rsidRPr="007905C7">
        <w:rPr>
          <w:rFonts w:ascii="Arial" w:hAnsi="Arial" w:cs="Arial"/>
        </w:rPr>
        <w:t xml:space="preserve">che mi vincolerà </w:t>
      </w:r>
      <w:r w:rsidRPr="007905C7">
        <w:rPr>
          <w:rFonts w:ascii="Arial" w:hAnsi="Arial" w:cs="Arial"/>
        </w:rPr>
        <w:t>per 180 giorni decorrenti dalla data di scadenza del termine per la presentazione dell</w:t>
      </w:r>
      <w:r w:rsidR="00D979E9" w:rsidRPr="007905C7">
        <w:rPr>
          <w:rFonts w:ascii="Arial" w:hAnsi="Arial" w:cs="Arial"/>
        </w:rPr>
        <w:t>a stessa</w:t>
      </w:r>
      <w:r w:rsidR="007C20E4" w:rsidRPr="007905C7">
        <w:rPr>
          <w:rFonts w:ascii="Arial" w:hAnsi="Arial" w:cs="Arial"/>
        </w:rPr>
        <w:t xml:space="preserve"> mentre l’</w:t>
      </w:r>
      <w:r w:rsidR="009647AD">
        <w:rPr>
          <w:rFonts w:ascii="Arial" w:hAnsi="Arial" w:cs="Arial"/>
        </w:rPr>
        <w:t xml:space="preserve">Amministrazione </w:t>
      </w:r>
      <w:r w:rsidR="00090EF2">
        <w:rPr>
          <w:rFonts w:ascii="Arial" w:hAnsi="Arial" w:cs="Arial"/>
        </w:rPr>
        <w:t xml:space="preserve">concedente </w:t>
      </w:r>
      <w:r w:rsidR="00090EF2" w:rsidRPr="007905C7">
        <w:rPr>
          <w:rFonts w:ascii="Arial" w:hAnsi="Arial" w:cs="Arial"/>
        </w:rPr>
        <w:t>resterà</w:t>
      </w:r>
      <w:r w:rsidR="007C20E4" w:rsidRPr="007905C7">
        <w:rPr>
          <w:rFonts w:ascii="Arial" w:hAnsi="Arial" w:cs="Arial"/>
        </w:rPr>
        <w:t xml:space="preserve"> impegnat</w:t>
      </w:r>
      <w:r w:rsidR="007905C7">
        <w:rPr>
          <w:rFonts w:ascii="Arial" w:hAnsi="Arial" w:cs="Arial"/>
        </w:rPr>
        <w:t>a</w:t>
      </w:r>
      <w:r w:rsidR="007C20E4" w:rsidRPr="007905C7">
        <w:rPr>
          <w:rFonts w:ascii="Arial" w:hAnsi="Arial" w:cs="Arial"/>
        </w:rPr>
        <w:t xml:space="preserve"> per la sua parte, solamente a seguito di stipula del contratto concessorio</w:t>
      </w:r>
      <w:r w:rsidRPr="007905C7">
        <w:rPr>
          <w:rFonts w:ascii="Arial" w:hAnsi="Arial" w:cs="Arial"/>
        </w:rPr>
        <w:t>;</w:t>
      </w:r>
    </w:p>
    <w:p w14:paraId="11B4475C" w14:textId="774FEA7A" w:rsidR="004262F7" w:rsidRPr="007905C7" w:rsidRDefault="004B28D6" w:rsidP="007905C7">
      <w:pPr>
        <w:pStyle w:val="Paragrafoelenco"/>
        <w:numPr>
          <w:ilvl w:val="0"/>
          <w:numId w:val="1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 xml:space="preserve">di aver preso conoscenza e di accettare che </w:t>
      </w:r>
      <w:r w:rsidR="004262F7" w:rsidRPr="007905C7">
        <w:rPr>
          <w:rFonts w:ascii="Arial" w:hAnsi="Arial" w:cs="Arial"/>
        </w:rPr>
        <w:t xml:space="preserve">le spese di bollo e di registrazione del contratto </w:t>
      </w:r>
      <w:r w:rsidR="009647AD" w:rsidRPr="007905C7">
        <w:rPr>
          <w:rFonts w:ascii="Arial" w:hAnsi="Arial" w:cs="Arial"/>
        </w:rPr>
        <w:t>con</w:t>
      </w:r>
      <w:r w:rsidR="004262F7" w:rsidRPr="007905C7">
        <w:rPr>
          <w:rFonts w:ascii="Arial" w:hAnsi="Arial" w:cs="Arial"/>
        </w:rPr>
        <w:t xml:space="preserve"> cadenza annuale o per tutta la durata contrattuale;</w:t>
      </w:r>
    </w:p>
    <w:p w14:paraId="47F6866F" w14:textId="111F5643" w:rsidR="004B28D6" w:rsidRDefault="004B28D6" w:rsidP="007905C7">
      <w:pPr>
        <w:pStyle w:val="Paragrafoelenco"/>
        <w:numPr>
          <w:ilvl w:val="0"/>
          <w:numId w:val="1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di non avere contenziosi in corso con il Comune di</w:t>
      </w:r>
      <w:r w:rsidR="00A65F61">
        <w:rPr>
          <w:rFonts w:ascii="Arial" w:hAnsi="Arial" w:cs="Arial"/>
        </w:rPr>
        <w:t xml:space="preserve"> Gandino</w:t>
      </w:r>
      <w:r w:rsidRPr="007905C7">
        <w:rPr>
          <w:rFonts w:ascii="Arial" w:hAnsi="Arial" w:cs="Arial"/>
        </w:rPr>
        <w:t>;</w:t>
      </w:r>
    </w:p>
    <w:p w14:paraId="462A0BA6" w14:textId="3F192848" w:rsidR="00EE7BDC" w:rsidRPr="007905C7" w:rsidRDefault="00EE7BDC" w:rsidP="007905C7">
      <w:pPr>
        <w:pStyle w:val="Paragrafoelenco"/>
        <w:numPr>
          <w:ilvl w:val="0"/>
          <w:numId w:val="1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avere debiti con il Comune di </w:t>
      </w:r>
      <w:r w:rsidR="00A65F61">
        <w:rPr>
          <w:rFonts w:ascii="Arial" w:hAnsi="Arial" w:cs="Arial"/>
        </w:rPr>
        <w:t>Gandino</w:t>
      </w:r>
      <w:r>
        <w:rPr>
          <w:rFonts w:ascii="Arial" w:hAnsi="Arial" w:cs="Arial"/>
        </w:rPr>
        <w:t>;</w:t>
      </w:r>
    </w:p>
    <w:p w14:paraId="20C7ED16" w14:textId="77777777" w:rsidR="0011312D" w:rsidRPr="007905C7" w:rsidRDefault="0011312D" w:rsidP="009647AD">
      <w:pPr>
        <w:pStyle w:val="Paragrafoelenco"/>
        <w:numPr>
          <w:ilvl w:val="0"/>
          <w:numId w:val="12"/>
        </w:numPr>
        <w:spacing w:beforeLines="60" w:before="144" w:afterLines="60" w:after="144" w:line="240" w:lineRule="auto"/>
        <w:ind w:left="357" w:hanging="357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di conoscere e accettare:</w:t>
      </w:r>
    </w:p>
    <w:p w14:paraId="7B867092" w14:textId="5A25C8DD" w:rsidR="0011312D" w:rsidRPr="007905C7" w:rsidRDefault="0011312D" w:rsidP="009647AD">
      <w:pPr>
        <w:pStyle w:val="Paragrafoelenco"/>
        <w:numPr>
          <w:ilvl w:val="0"/>
          <w:numId w:val="13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 xml:space="preserve">il </w:t>
      </w:r>
      <w:bookmarkStart w:id="0" w:name="_Hlk151104245"/>
      <w:r w:rsidRPr="007905C7">
        <w:rPr>
          <w:rFonts w:ascii="Arial" w:hAnsi="Arial" w:cs="Arial"/>
        </w:rPr>
        <w:t>codice di comportamento dei dipendenti comunali</w:t>
      </w:r>
      <w:bookmarkEnd w:id="0"/>
      <w:r w:rsidRPr="007905C7">
        <w:rPr>
          <w:rFonts w:ascii="Arial" w:hAnsi="Arial" w:cs="Arial"/>
        </w:rPr>
        <w:t>, impegnandosi in caso di aggiudicazione, ad osservare e a far osservare ai propri dipendenti e collaboratori, per quanto applicabile, il suddetto codice, pena la risoluzione del contratto;</w:t>
      </w:r>
    </w:p>
    <w:p w14:paraId="41F275A0" w14:textId="6204E7FC" w:rsidR="00491A40" w:rsidRPr="009647AD" w:rsidRDefault="00491A40" w:rsidP="009647AD">
      <w:pPr>
        <w:pStyle w:val="Paragrafoelenco"/>
        <w:numPr>
          <w:ilvl w:val="0"/>
          <w:numId w:val="14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di essere informato ai sensi e per gli effetti dell’articolo 13 del Regolamento UE 2016/679, che i dati personali raccolti saranno trattati, anche con strumenti informatici, esclusivamente nell’ambito della presente gara e di autorizzare al trattamento di detti dati, nonché di essere a conoscenza dell’esistenza dei diritti di cui agli articoli da 15 a 22 del Regolamento;</w:t>
      </w:r>
    </w:p>
    <w:p w14:paraId="45A6BB77" w14:textId="6EEAEAFB" w:rsidR="00A15E65" w:rsidRPr="009647AD" w:rsidRDefault="00A15E65" w:rsidP="009647AD">
      <w:pPr>
        <w:pStyle w:val="Paragrafoelenco"/>
        <w:numPr>
          <w:ilvl w:val="0"/>
          <w:numId w:val="14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 xml:space="preserve">che le eventuali comunicazioni inerenti </w:t>
      </w:r>
      <w:r w:rsidR="004B28D6" w:rsidRPr="009647AD">
        <w:rPr>
          <w:rFonts w:ascii="Arial" w:hAnsi="Arial" w:cs="Arial"/>
        </w:rPr>
        <w:t>alla</w:t>
      </w:r>
      <w:r w:rsidRPr="009647AD">
        <w:rPr>
          <w:rFonts w:ascii="Arial" w:hAnsi="Arial" w:cs="Arial"/>
        </w:rPr>
        <w:t xml:space="preserve"> presente procedura potranno essere validamente trasmesse mediante posta elettronica certificata</w:t>
      </w:r>
      <w:r w:rsidR="004262F7" w:rsidRPr="009647AD">
        <w:rPr>
          <w:rFonts w:ascii="Arial" w:hAnsi="Arial" w:cs="Arial"/>
        </w:rPr>
        <w:t xml:space="preserve"> (PEC)</w:t>
      </w:r>
      <w:r w:rsidRPr="009647AD">
        <w:rPr>
          <w:rFonts w:ascii="Arial" w:hAnsi="Arial" w:cs="Arial"/>
        </w:rPr>
        <w:t xml:space="preserve"> o </w:t>
      </w:r>
      <w:r w:rsidR="004262F7" w:rsidRPr="009647AD">
        <w:rPr>
          <w:rFonts w:ascii="Arial" w:hAnsi="Arial" w:cs="Arial"/>
        </w:rPr>
        <w:t>posta elettronica</w:t>
      </w:r>
      <w:r w:rsidRPr="009647AD">
        <w:rPr>
          <w:rFonts w:ascii="Arial" w:hAnsi="Arial" w:cs="Arial"/>
        </w:rPr>
        <w:t xml:space="preserve"> ordinaria</w:t>
      </w:r>
      <w:r w:rsidR="004262F7" w:rsidRPr="009647AD">
        <w:rPr>
          <w:rFonts w:ascii="Arial" w:hAnsi="Arial" w:cs="Arial"/>
        </w:rPr>
        <w:t xml:space="preserve"> (PEO)</w:t>
      </w:r>
      <w:r w:rsidRPr="009647AD">
        <w:rPr>
          <w:rFonts w:ascii="Arial" w:hAnsi="Arial" w:cs="Arial"/>
        </w:rPr>
        <w:t xml:space="preserve"> al seguente indirizzo espressamente da me autorizzato: </w:t>
      </w:r>
    </w:p>
    <w:p w14:paraId="2872B0CE" w14:textId="12FF8E47" w:rsidR="00A15E65" w:rsidRPr="007905C7" w:rsidRDefault="004262F7" w:rsidP="009647AD">
      <w:pPr>
        <w:spacing w:afterLines="60" w:after="144" w:line="240" w:lineRule="auto"/>
        <w:ind w:firstLine="357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_____________________________________</w:t>
      </w:r>
      <w:r w:rsidR="009647AD">
        <w:rPr>
          <w:rFonts w:ascii="Arial" w:hAnsi="Arial" w:cs="Arial"/>
        </w:rPr>
        <w:t>____</w:t>
      </w:r>
      <w:r w:rsidRPr="007905C7">
        <w:rPr>
          <w:rFonts w:ascii="Arial" w:hAnsi="Arial" w:cs="Arial"/>
        </w:rPr>
        <w:t>__________________________________</w:t>
      </w:r>
    </w:p>
    <w:p w14:paraId="52A13FBB" w14:textId="6F05DDEF" w:rsidR="004262F7" w:rsidRDefault="004262F7" w:rsidP="009647AD">
      <w:pPr>
        <w:pStyle w:val="Paragrafoelenco"/>
        <w:numPr>
          <w:ilvl w:val="0"/>
          <w:numId w:val="15"/>
        </w:numPr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 xml:space="preserve">di impegnarsi, in caso di aggiudicazione, a corrispondere al Comune di </w:t>
      </w:r>
      <w:r w:rsidR="00A65F61">
        <w:rPr>
          <w:rFonts w:ascii="Arial" w:hAnsi="Arial" w:cs="Arial"/>
        </w:rPr>
        <w:t>Gandino i</w:t>
      </w:r>
      <w:r w:rsidRPr="009647AD">
        <w:rPr>
          <w:rFonts w:ascii="Arial" w:hAnsi="Arial" w:cs="Arial"/>
        </w:rPr>
        <w:t>l canone come offerto in sede di gara</w:t>
      </w:r>
      <w:r w:rsidR="00A65F61">
        <w:rPr>
          <w:rFonts w:ascii="Arial" w:hAnsi="Arial" w:cs="Arial"/>
        </w:rPr>
        <w:t>,</w:t>
      </w:r>
      <w:r w:rsidRPr="009647AD">
        <w:rPr>
          <w:rFonts w:ascii="Arial" w:hAnsi="Arial" w:cs="Arial"/>
        </w:rPr>
        <w:t xml:space="preserve"> con le modalità e i tempi indicati </w:t>
      </w:r>
      <w:r w:rsidR="00F14D2F" w:rsidRPr="009647AD">
        <w:rPr>
          <w:rFonts w:ascii="Arial" w:hAnsi="Arial" w:cs="Arial"/>
        </w:rPr>
        <w:t>dai documenti di gara;</w:t>
      </w:r>
    </w:p>
    <w:p w14:paraId="5B32C472" w14:textId="77777777" w:rsidR="003B24E4" w:rsidRPr="003B24E4" w:rsidRDefault="003B24E4" w:rsidP="003B24E4">
      <w:pPr>
        <w:pStyle w:val="Paragrafoelenco"/>
        <w:spacing w:after="0" w:line="240" w:lineRule="auto"/>
        <w:ind w:left="360"/>
        <w:jc w:val="both"/>
        <w:rPr>
          <w:rFonts w:ascii="Arial" w:hAnsi="Arial" w:cs="Arial"/>
        </w:rPr>
      </w:pPr>
    </w:p>
    <w:p w14:paraId="07B59306" w14:textId="2FC418D3" w:rsidR="004262F7" w:rsidRPr="009647AD" w:rsidRDefault="007C20E4" w:rsidP="007905C7">
      <w:pPr>
        <w:spacing w:beforeLines="60" w:before="144" w:afterLines="60" w:after="144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9647A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se</w:t>
      </w:r>
      <w:r w:rsidR="00090EF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zione da compilarsi solo per le</w:t>
      </w:r>
      <w:r w:rsidRPr="009647A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person</w:t>
      </w:r>
      <w:r w:rsidR="009521B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</w:t>
      </w:r>
      <w:r w:rsidRPr="009647A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giuridic</w:t>
      </w:r>
      <w:r w:rsidR="009521B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he</w:t>
      </w:r>
      <w:r w:rsidRPr="009647A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o imprenditore/libero professionista:</w:t>
      </w:r>
    </w:p>
    <w:p w14:paraId="6818E0B4" w14:textId="77777777" w:rsidR="007C20E4" w:rsidRPr="009647AD" w:rsidRDefault="007C20E4" w:rsidP="009647AD">
      <w:pPr>
        <w:pStyle w:val="Paragrafoelenco"/>
        <w:numPr>
          <w:ilvl w:val="0"/>
          <w:numId w:val="15"/>
        </w:numPr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di mantenere regolari posizioni previdenziali ed assicurative presso:</w:t>
      </w:r>
    </w:p>
    <w:p w14:paraId="1D715374" w14:textId="77777777" w:rsidR="007C20E4" w:rsidRPr="009647AD" w:rsidRDefault="007C20E4" w:rsidP="009647AD">
      <w:pPr>
        <w:pStyle w:val="Paragrafoelenco"/>
        <w:numPr>
          <w:ilvl w:val="0"/>
          <w:numId w:val="16"/>
        </w:numPr>
        <w:spacing w:beforeLines="60" w:before="144" w:afterLines="60" w:after="144" w:line="240" w:lineRule="auto"/>
        <w:jc w:val="both"/>
        <w:rPr>
          <w:rFonts w:ascii="Arial" w:hAnsi="Arial" w:cs="Arial"/>
        </w:rPr>
      </w:pPr>
      <w:bookmarkStart w:id="1" w:name="_Hlk156211067"/>
      <w:r w:rsidRPr="009647AD">
        <w:rPr>
          <w:rFonts w:ascii="Arial" w:hAnsi="Arial" w:cs="Arial"/>
        </w:rPr>
        <w:t>l’INPS;</w:t>
      </w:r>
    </w:p>
    <w:p w14:paraId="1F9B387F" w14:textId="77777777" w:rsidR="007C20E4" w:rsidRPr="009647AD" w:rsidRDefault="007C20E4" w:rsidP="009647AD">
      <w:pPr>
        <w:pStyle w:val="Paragrafoelenco"/>
        <w:numPr>
          <w:ilvl w:val="0"/>
          <w:numId w:val="16"/>
        </w:numPr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l’INAIL;</w:t>
      </w:r>
    </w:p>
    <w:p w14:paraId="20D3322F" w14:textId="77777777" w:rsidR="007C20E4" w:rsidRPr="009647AD" w:rsidRDefault="007C20E4" w:rsidP="009647AD">
      <w:pPr>
        <w:pStyle w:val="Paragrafoelenco"/>
        <w:numPr>
          <w:ilvl w:val="0"/>
          <w:numId w:val="16"/>
        </w:numPr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l’INARCASSA Cassa Nazionale di Previdenza ed Assistenza per gli Ingegneri ed Architetti Liberi Professionisti;</w:t>
      </w:r>
    </w:p>
    <w:p w14:paraId="61390AF1" w14:textId="77777777" w:rsidR="007C20E4" w:rsidRPr="009647AD" w:rsidRDefault="007C20E4" w:rsidP="009647AD">
      <w:pPr>
        <w:pStyle w:val="Paragrafoelenco"/>
        <w:numPr>
          <w:ilvl w:val="0"/>
          <w:numId w:val="16"/>
        </w:numPr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 xml:space="preserve">l’Ente di Previdenza e Assistenza </w:t>
      </w:r>
      <w:proofErr w:type="spellStart"/>
      <w:r w:rsidRPr="009647AD">
        <w:rPr>
          <w:rFonts w:ascii="Arial" w:hAnsi="Arial" w:cs="Arial"/>
        </w:rPr>
        <w:t>Pluricategoriale</w:t>
      </w:r>
      <w:proofErr w:type="spellEnd"/>
      <w:r w:rsidRPr="009647AD">
        <w:rPr>
          <w:rFonts w:ascii="Arial" w:hAnsi="Arial" w:cs="Arial"/>
        </w:rPr>
        <w:t> degli Attuari, dei Chimici e Fisici, dei Dottori Agronomi e Dottori Forestali, dei Geologi (EPAP);</w:t>
      </w:r>
    </w:p>
    <w:p w14:paraId="64659F88" w14:textId="77777777" w:rsidR="007C20E4" w:rsidRPr="009647AD" w:rsidRDefault="007C20E4" w:rsidP="009647AD">
      <w:pPr>
        <w:pStyle w:val="Paragrafoelenco"/>
        <w:numPr>
          <w:ilvl w:val="0"/>
          <w:numId w:val="16"/>
        </w:numPr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altra cassa (specificare): ______________________</w:t>
      </w:r>
    </w:p>
    <w:bookmarkEnd w:id="1"/>
    <w:p w14:paraId="29A61866" w14:textId="77777777" w:rsidR="007C20E4" w:rsidRPr="009647AD" w:rsidRDefault="007C20E4" w:rsidP="00534BE6">
      <w:pPr>
        <w:pStyle w:val="Paragrafoelenco"/>
        <w:spacing w:beforeLines="60" w:before="144" w:afterLines="60" w:after="144" w:line="240" w:lineRule="auto"/>
        <w:ind w:left="357"/>
        <w:contextualSpacing w:val="0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e di essere in regola con i relativi versamenti;</w:t>
      </w:r>
    </w:p>
    <w:p w14:paraId="57DD0B2E" w14:textId="6E9DBB9A" w:rsidR="007C20E4" w:rsidRPr="009647AD" w:rsidRDefault="007C20E4" w:rsidP="009647AD">
      <w:pPr>
        <w:pStyle w:val="Paragrafoelenco"/>
        <w:numPr>
          <w:ilvl w:val="0"/>
          <w:numId w:val="17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che l’Ufficio dell’Agenzia delle Entrate territorialmente competente presso il quale si è iscritti è il seguente: _________</w:t>
      </w:r>
      <w:r w:rsidR="009647AD">
        <w:rPr>
          <w:rFonts w:ascii="Arial" w:hAnsi="Arial" w:cs="Arial"/>
        </w:rPr>
        <w:t>__</w:t>
      </w:r>
      <w:r w:rsidRPr="009647AD">
        <w:rPr>
          <w:rFonts w:ascii="Arial" w:hAnsi="Arial" w:cs="Arial"/>
        </w:rPr>
        <w:t>________________________________________________________;</w:t>
      </w:r>
    </w:p>
    <w:p w14:paraId="5602C198" w14:textId="2074C3F0" w:rsidR="007C20E4" w:rsidRPr="009647AD" w:rsidRDefault="007C20E4" w:rsidP="009647AD">
      <w:pPr>
        <w:pStyle w:val="Paragrafoelenco"/>
        <w:numPr>
          <w:ilvl w:val="0"/>
          <w:numId w:val="17"/>
        </w:numPr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che la Direzione Provinciale del Lavoro territorialmente competente è sita presso il seguente indirizzo: ___________________________________________________________________;</w:t>
      </w:r>
    </w:p>
    <w:p w14:paraId="42C9D4E9" w14:textId="77777777" w:rsidR="007C20E4" w:rsidRPr="009647AD" w:rsidRDefault="007C20E4" w:rsidP="009647AD">
      <w:pPr>
        <w:pStyle w:val="Paragrafoelenco"/>
        <w:numPr>
          <w:ilvl w:val="0"/>
          <w:numId w:val="17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che la Cancelleria Fallimentare presso il Tribunale territorialmente competente è sita presso il seguente indirizzo: ___________________________________________________________;</w:t>
      </w:r>
    </w:p>
    <w:p w14:paraId="1D03D9EE" w14:textId="77777777" w:rsidR="00491A40" w:rsidRPr="009647AD" w:rsidRDefault="00491A40" w:rsidP="009647AD">
      <w:pPr>
        <w:pStyle w:val="Paragrafoelenco"/>
        <w:numPr>
          <w:ilvl w:val="0"/>
          <w:numId w:val="17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lastRenderedPageBreak/>
        <w:t>di non trovarsi in stato di fallimento, procedura di concordato preventivo, di amministrazione controllata, di liquidazione volontaria o coatta e che tali procedure non si sono verificate nel quinquennio anteriore alla data della gara;</w:t>
      </w:r>
    </w:p>
    <w:p w14:paraId="7DC2CAD9" w14:textId="10D563C9" w:rsidR="000E3286" w:rsidRDefault="000E3286" w:rsidP="009647AD">
      <w:pPr>
        <w:pStyle w:val="Paragrafoelenco"/>
        <w:numPr>
          <w:ilvl w:val="0"/>
          <w:numId w:val="18"/>
        </w:numPr>
        <w:spacing w:beforeLines="60" w:before="144" w:afterLines="60" w:after="144" w:line="240" w:lineRule="auto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che i titolari di cariche e qualifiche, anche ai fini dei successivi eventuali controlli della Stazione Appaltante in merito alle previsioni del Titolo IV, Capo II del </w:t>
      </w:r>
      <w:proofErr w:type="spellStart"/>
      <w:r w:rsidRPr="009647AD">
        <w:rPr>
          <w:rFonts w:ascii="Arial" w:hAnsi="Arial" w:cs="Arial"/>
        </w:rPr>
        <w:t>D.Lgs.</w:t>
      </w:r>
      <w:proofErr w:type="spellEnd"/>
      <w:r w:rsidRPr="009647AD">
        <w:rPr>
          <w:rFonts w:ascii="Arial" w:hAnsi="Arial" w:cs="Arial"/>
        </w:rPr>
        <w:t xml:space="preserve"> 31 marzo 2023, n. 36 e del </w:t>
      </w:r>
      <w:proofErr w:type="spellStart"/>
      <w:r w:rsidRPr="009647AD">
        <w:rPr>
          <w:rFonts w:ascii="Arial" w:hAnsi="Arial" w:cs="Arial"/>
        </w:rPr>
        <w:t>D.Lgs.</w:t>
      </w:r>
      <w:proofErr w:type="spellEnd"/>
      <w:r w:rsidRPr="009647AD">
        <w:rPr>
          <w:rFonts w:ascii="Arial" w:hAnsi="Arial" w:cs="Arial"/>
        </w:rPr>
        <w:t xml:space="preserve"> 159/2011 sono: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66"/>
        <w:gridCol w:w="1533"/>
        <w:gridCol w:w="1847"/>
        <w:gridCol w:w="3682"/>
      </w:tblGrid>
      <w:tr w:rsidR="000E3286" w:rsidRPr="009647AD" w14:paraId="37C81A37" w14:textId="77777777" w:rsidTr="00190694">
        <w:trPr>
          <w:trHeight w:val="170"/>
        </w:trPr>
        <w:tc>
          <w:tcPr>
            <w:tcW w:w="1333" w:type="pct"/>
            <w:shd w:val="clear" w:color="auto" w:fill="D9D9D9"/>
            <w:vAlign w:val="center"/>
          </w:tcPr>
          <w:p w14:paraId="34ECD13B" w14:textId="77777777" w:rsidR="000E3286" w:rsidRPr="009647AD" w:rsidRDefault="000E3286" w:rsidP="009647A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647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cognome e nome</w:t>
            </w:r>
          </w:p>
        </w:tc>
        <w:tc>
          <w:tcPr>
            <w:tcW w:w="796" w:type="pct"/>
            <w:shd w:val="clear" w:color="auto" w:fill="D9D9D9"/>
            <w:vAlign w:val="center"/>
          </w:tcPr>
          <w:p w14:paraId="7C239B92" w14:textId="77777777" w:rsidR="000E3286" w:rsidRPr="009647AD" w:rsidRDefault="000E3286" w:rsidP="009647AD">
            <w:pPr>
              <w:spacing w:beforeLines="300" w:before="720" w:afterLines="300" w:after="720" w:line="24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647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qualifica</w:t>
            </w:r>
          </w:p>
        </w:tc>
        <w:tc>
          <w:tcPr>
            <w:tcW w:w="959" w:type="pct"/>
            <w:shd w:val="clear" w:color="auto" w:fill="D9D9D9"/>
            <w:vAlign w:val="center"/>
          </w:tcPr>
          <w:p w14:paraId="7D1439C1" w14:textId="77777777" w:rsidR="000E3286" w:rsidRPr="009647AD" w:rsidRDefault="000E3286" w:rsidP="009647AD">
            <w:pPr>
              <w:spacing w:beforeLines="300" w:before="720" w:afterLines="300" w:after="720" w:line="24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647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codice fiscale</w:t>
            </w:r>
          </w:p>
        </w:tc>
        <w:tc>
          <w:tcPr>
            <w:tcW w:w="1912" w:type="pct"/>
            <w:shd w:val="clear" w:color="auto" w:fill="D9D9D9"/>
            <w:vAlign w:val="center"/>
          </w:tcPr>
          <w:p w14:paraId="0BF89BED" w14:textId="77777777" w:rsidR="000E3286" w:rsidRPr="009647AD" w:rsidRDefault="000E3286" w:rsidP="009647AD">
            <w:pPr>
              <w:spacing w:beforeLines="300" w:before="720" w:afterLines="300" w:after="720" w:line="24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647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indirizzo di residenza</w:t>
            </w:r>
          </w:p>
          <w:p w14:paraId="5B827B7C" w14:textId="77777777" w:rsidR="000E3286" w:rsidRPr="009647AD" w:rsidRDefault="000E3286" w:rsidP="009647AD">
            <w:pPr>
              <w:spacing w:beforeLines="300" w:before="720" w:afterLines="300" w:after="720" w:line="240" w:lineRule="auto"/>
              <w:contextualSpacing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647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(comune e sigla provincia)</w:t>
            </w:r>
          </w:p>
        </w:tc>
      </w:tr>
      <w:tr w:rsidR="000E3286" w:rsidRPr="007905C7" w14:paraId="0F4C659E" w14:textId="77777777" w:rsidTr="00190694">
        <w:trPr>
          <w:trHeight w:val="386"/>
        </w:trPr>
        <w:tc>
          <w:tcPr>
            <w:tcW w:w="1333" w:type="pct"/>
            <w:vAlign w:val="center"/>
          </w:tcPr>
          <w:p w14:paraId="12A2857A" w14:textId="77777777" w:rsidR="000E3286" w:rsidRPr="007905C7" w:rsidRDefault="000E3286" w:rsidP="009647AD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7FE75675" w14:textId="77777777" w:rsidR="000E3286" w:rsidRPr="007905C7" w:rsidRDefault="000E3286" w:rsidP="009647AD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14:paraId="68ECCF19" w14:textId="77777777" w:rsidR="000E3286" w:rsidRPr="007905C7" w:rsidRDefault="000E3286" w:rsidP="009647AD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5FD1D104" w14:textId="77777777" w:rsidR="000E3286" w:rsidRPr="007905C7" w:rsidRDefault="000E3286" w:rsidP="009647AD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E3286" w:rsidRPr="007905C7" w14:paraId="31D7F8F2" w14:textId="77777777" w:rsidTr="00190694">
        <w:trPr>
          <w:trHeight w:val="188"/>
        </w:trPr>
        <w:tc>
          <w:tcPr>
            <w:tcW w:w="1333" w:type="pct"/>
            <w:vAlign w:val="center"/>
          </w:tcPr>
          <w:p w14:paraId="00E305BD" w14:textId="77777777" w:rsidR="000E3286" w:rsidRPr="007905C7" w:rsidRDefault="000E3286" w:rsidP="009647AD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205FE500" w14:textId="77777777" w:rsidR="000E3286" w:rsidRPr="007905C7" w:rsidRDefault="000E3286" w:rsidP="009647AD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14:paraId="19E0F377" w14:textId="77777777" w:rsidR="000E3286" w:rsidRPr="007905C7" w:rsidRDefault="000E3286" w:rsidP="009647AD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65E8DFA0" w14:textId="77777777" w:rsidR="000E3286" w:rsidRPr="007905C7" w:rsidRDefault="000E3286" w:rsidP="009647AD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E3286" w:rsidRPr="007905C7" w14:paraId="1B654D81" w14:textId="77777777" w:rsidTr="00190694">
        <w:trPr>
          <w:trHeight w:val="170"/>
        </w:trPr>
        <w:tc>
          <w:tcPr>
            <w:tcW w:w="1333" w:type="pct"/>
            <w:vAlign w:val="center"/>
          </w:tcPr>
          <w:p w14:paraId="457628CA" w14:textId="77777777" w:rsidR="000E3286" w:rsidRPr="007905C7" w:rsidRDefault="000E3286" w:rsidP="009647AD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pct"/>
            <w:vAlign w:val="center"/>
          </w:tcPr>
          <w:p w14:paraId="6107B528" w14:textId="77777777" w:rsidR="000E3286" w:rsidRPr="007905C7" w:rsidRDefault="000E3286" w:rsidP="009647AD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59" w:type="pct"/>
            <w:vAlign w:val="center"/>
          </w:tcPr>
          <w:p w14:paraId="7FBDAF52" w14:textId="77777777" w:rsidR="000E3286" w:rsidRPr="007905C7" w:rsidRDefault="000E3286" w:rsidP="009647AD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912" w:type="pct"/>
            <w:vAlign w:val="center"/>
          </w:tcPr>
          <w:p w14:paraId="2AFBDD4B" w14:textId="77777777" w:rsidR="000E3286" w:rsidRPr="007905C7" w:rsidRDefault="000E3286" w:rsidP="009647AD">
            <w:pPr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85B1DBD" w14:textId="77777777" w:rsidR="000E3286" w:rsidRPr="009647AD" w:rsidRDefault="000E3286" w:rsidP="009647AD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9647AD">
        <w:rPr>
          <w:rFonts w:ascii="Arial" w:hAnsi="Arial" w:cs="Arial"/>
          <w:i/>
          <w:iCs/>
          <w:sz w:val="18"/>
          <w:szCs w:val="18"/>
        </w:rPr>
        <w:t>Aggiungere le righe necessarie. In alternativa alla compilazione del grigliato di cui sopra, è possibile ALLEGARE ulteriore autonoma dichiarazione debitamente firmata, indicando per tutti i soggetti dichiarati: cognome e nome; qualifica; codice fiscale; indirizzo di residenza.</w:t>
      </w:r>
    </w:p>
    <w:p w14:paraId="220B73F1" w14:textId="77777777" w:rsidR="00491A40" w:rsidRPr="007905C7" w:rsidRDefault="00491A40" w:rsidP="007905C7">
      <w:pPr>
        <w:spacing w:before="60" w:afterLines="60" w:after="144" w:line="240" w:lineRule="auto"/>
        <w:jc w:val="both"/>
        <w:rPr>
          <w:rFonts w:ascii="Arial" w:hAnsi="Arial" w:cs="Arial"/>
        </w:rPr>
      </w:pPr>
    </w:p>
    <w:p w14:paraId="2C6BB2A1" w14:textId="39F074D6" w:rsidR="00491A40" w:rsidRPr="007905C7" w:rsidRDefault="00491A40" w:rsidP="007905C7">
      <w:pPr>
        <w:spacing w:before="60" w:afterLines="60" w:after="144" w:line="240" w:lineRule="auto"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Luogo e data:</w:t>
      </w:r>
      <w:r w:rsidR="009647AD">
        <w:rPr>
          <w:rFonts w:ascii="Arial" w:hAnsi="Arial" w:cs="Arial"/>
        </w:rPr>
        <w:t xml:space="preserve"> __________________________</w:t>
      </w:r>
    </w:p>
    <w:p w14:paraId="2169EC8F" w14:textId="58BF181F" w:rsidR="00491A40" w:rsidRDefault="00491A40" w:rsidP="009647AD">
      <w:pPr>
        <w:spacing w:before="60" w:afterLines="60" w:after="144" w:line="240" w:lineRule="auto"/>
        <w:ind w:left="4956" w:firstLine="708"/>
        <w:jc w:val="both"/>
        <w:rPr>
          <w:rFonts w:ascii="Arial" w:hAnsi="Arial" w:cs="Arial"/>
          <w:b/>
          <w:bCs/>
        </w:rPr>
      </w:pPr>
      <w:r w:rsidRPr="009647AD">
        <w:rPr>
          <w:rFonts w:ascii="Arial" w:hAnsi="Arial" w:cs="Arial"/>
          <w:b/>
          <w:bCs/>
        </w:rPr>
        <w:t>FIRMA del dichiarante</w:t>
      </w:r>
    </w:p>
    <w:p w14:paraId="36DEF166" w14:textId="2B4BFE67" w:rsidR="009647AD" w:rsidRPr="009647AD" w:rsidRDefault="009647AD" w:rsidP="009647AD">
      <w:pPr>
        <w:spacing w:before="60" w:afterLines="60" w:after="144" w:line="240" w:lineRule="auto"/>
        <w:ind w:left="4248" w:firstLine="708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_______________________________</w:t>
      </w:r>
    </w:p>
    <w:p w14:paraId="35E9871B" w14:textId="77777777" w:rsidR="00AE50EB" w:rsidRPr="009647AD" w:rsidRDefault="00AE50EB" w:rsidP="009647AD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E93464" w14:textId="77777777" w:rsidR="009647AD" w:rsidRDefault="009647AD" w:rsidP="009647AD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C77A1D4" w14:textId="64EB24A2" w:rsidR="00491A40" w:rsidRPr="007905C7" w:rsidRDefault="00491A40" w:rsidP="009647AD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7905C7">
        <w:rPr>
          <w:rFonts w:ascii="Arial" w:hAnsi="Arial" w:cs="Arial"/>
        </w:rPr>
        <w:t>Allegato:</w:t>
      </w:r>
    </w:p>
    <w:p w14:paraId="30729C14" w14:textId="77777777" w:rsidR="00347A4C" w:rsidRDefault="00347A4C" w:rsidP="00347A4C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</w:rPr>
      </w:pPr>
      <w:r w:rsidRPr="00347A4C">
        <w:rPr>
          <w:rFonts w:ascii="Arial" w:hAnsi="Arial" w:cs="Arial"/>
        </w:rPr>
        <w:t xml:space="preserve">copia fotostatica di un </w:t>
      </w:r>
      <w:r w:rsidRPr="008460BA">
        <w:rPr>
          <w:rFonts w:ascii="Arial" w:hAnsi="Arial" w:cs="Arial"/>
        </w:rPr>
        <w:t>documento di identità</w:t>
      </w:r>
      <w:r w:rsidRPr="00347A4C">
        <w:rPr>
          <w:rFonts w:ascii="Arial" w:hAnsi="Arial" w:cs="Arial"/>
        </w:rPr>
        <w:t xml:space="preserve"> in corso di validità del sottoscrittore della domanda di partecipazione;</w:t>
      </w:r>
    </w:p>
    <w:p w14:paraId="2AA438BB" w14:textId="77777777" w:rsidR="008A20B6" w:rsidRPr="008A20B6" w:rsidRDefault="008A20B6" w:rsidP="008A20B6">
      <w:pPr>
        <w:spacing w:after="0" w:line="240" w:lineRule="auto"/>
        <w:jc w:val="both"/>
        <w:rPr>
          <w:rFonts w:ascii="Arial" w:hAnsi="Arial" w:cs="Arial"/>
        </w:rPr>
      </w:pPr>
    </w:p>
    <w:p w14:paraId="6487F68A" w14:textId="19A157D9" w:rsidR="00491A40" w:rsidRPr="009647AD" w:rsidRDefault="00491A40" w:rsidP="009647AD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9647AD">
        <w:rPr>
          <w:rFonts w:ascii="Arial" w:hAnsi="Arial" w:cs="Arial"/>
        </w:rPr>
        <w:t>copia conforme all’originale della procura o</w:t>
      </w:r>
      <w:r w:rsidR="00AE50EB" w:rsidRPr="009647AD">
        <w:rPr>
          <w:rFonts w:ascii="Arial" w:hAnsi="Arial" w:cs="Arial"/>
        </w:rPr>
        <w:t xml:space="preserve"> del titolo </w:t>
      </w:r>
      <w:r w:rsidRPr="009647AD">
        <w:rPr>
          <w:rFonts w:ascii="Arial" w:hAnsi="Arial" w:cs="Arial"/>
        </w:rPr>
        <w:t xml:space="preserve">attestante la sussistenza dei poteri rappresentativi.  </w:t>
      </w:r>
    </w:p>
    <w:sectPr w:rsidR="00491A40" w:rsidRPr="00964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AB21" w14:textId="77777777" w:rsidR="006A3433" w:rsidRDefault="006A3433" w:rsidP="00090EF2">
      <w:pPr>
        <w:spacing w:after="0" w:line="240" w:lineRule="auto"/>
      </w:pPr>
      <w:r>
        <w:separator/>
      </w:r>
    </w:p>
  </w:endnote>
  <w:endnote w:type="continuationSeparator" w:id="0">
    <w:p w14:paraId="42860A9C" w14:textId="77777777" w:rsidR="006A3433" w:rsidRDefault="006A3433" w:rsidP="0009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3BF4" w14:textId="77777777" w:rsidR="00090EF2" w:rsidRDefault="00090E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5CF8" w14:textId="77777777" w:rsidR="00090EF2" w:rsidRDefault="00090E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9316" w14:textId="77777777" w:rsidR="00090EF2" w:rsidRDefault="00090E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9B1AE" w14:textId="77777777" w:rsidR="006A3433" w:rsidRDefault="006A3433" w:rsidP="00090EF2">
      <w:pPr>
        <w:spacing w:after="0" w:line="240" w:lineRule="auto"/>
      </w:pPr>
      <w:r>
        <w:separator/>
      </w:r>
    </w:p>
  </w:footnote>
  <w:footnote w:type="continuationSeparator" w:id="0">
    <w:p w14:paraId="21049309" w14:textId="77777777" w:rsidR="006A3433" w:rsidRDefault="006A3433" w:rsidP="0009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806B" w14:textId="77777777" w:rsidR="00090EF2" w:rsidRDefault="00090E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1C46A" w14:textId="47B7D5E8" w:rsidR="00090EF2" w:rsidRPr="00090EF2" w:rsidRDefault="00090EF2" w:rsidP="00090EF2">
    <w:pPr>
      <w:pStyle w:val="Intestazione"/>
      <w:jc w:val="right"/>
      <w:rPr>
        <w:rFonts w:ascii="Arial" w:hAnsi="Arial" w:cs="Arial"/>
        <w:i/>
        <w:iCs/>
        <w:sz w:val="18"/>
        <w:szCs w:val="18"/>
      </w:rPr>
    </w:pPr>
    <w:r w:rsidRPr="00090EF2">
      <w:rPr>
        <w:rFonts w:ascii="Arial" w:hAnsi="Arial" w:cs="Arial"/>
        <w:i/>
        <w:iCs/>
        <w:sz w:val="18"/>
        <w:szCs w:val="18"/>
      </w:rPr>
      <w:t>Domanda di partecipazione e dichiarazion</w:t>
    </w:r>
    <w:r w:rsidR="0091555B">
      <w:rPr>
        <w:rFonts w:ascii="Arial" w:hAnsi="Arial" w:cs="Arial"/>
        <w:i/>
        <w:iCs/>
        <w:sz w:val="18"/>
        <w:szCs w:val="18"/>
      </w:rPr>
      <w:t>e requisiti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2B69" w14:textId="77777777" w:rsidR="00090EF2" w:rsidRDefault="00090E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0E44"/>
    <w:multiLevelType w:val="hybridMultilevel"/>
    <w:tmpl w:val="B50E55AE"/>
    <w:lvl w:ilvl="0" w:tplc="4760C2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5B55"/>
    <w:multiLevelType w:val="hybridMultilevel"/>
    <w:tmpl w:val="4B1A88B8"/>
    <w:lvl w:ilvl="0" w:tplc="3F3C60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3952EC"/>
    <w:multiLevelType w:val="hybridMultilevel"/>
    <w:tmpl w:val="0812FEF0"/>
    <w:lvl w:ilvl="0" w:tplc="3F3C60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F7C99"/>
    <w:multiLevelType w:val="hybridMultilevel"/>
    <w:tmpl w:val="EFF2C0CE"/>
    <w:lvl w:ilvl="0" w:tplc="091853B6">
      <w:start w:val="19"/>
      <w:numFmt w:val="bullet"/>
      <w:lvlText w:val="-"/>
      <w:lvlJc w:val="left"/>
      <w:pPr>
        <w:ind w:left="360" w:hanging="360"/>
      </w:pPr>
      <w:rPr>
        <w:rFonts w:ascii="Garamond" w:eastAsia="Times New Roman" w:hAnsi="Garamond" w:cs="Tahoma" w:hint="default"/>
        <w:w w:val="99"/>
        <w:sz w:val="20"/>
        <w:szCs w:val="20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B8388F"/>
    <w:multiLevelType w:val="hybridMultilevel"/>
    <w:tmpl w:val="61741A1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62445"/>
    <w:multiLevelType w:val="hybridMultilevel"/>
    <w:tmpl w:val="91003900"/>
    <w:lvl w:ilvl="0" w:tplc="091853B6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w w:val="99"/>
        <w:sz w:val="20"/>
        <w:szCs w:val="20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151F9"/>
    <w:multiLevelType w:val="hybridMultilevel"/>
    <w:tmpl w:val="CD8CF340"/>
    <w:lvl w:ilvl="0" w:tplc="3F3C60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2294"/>
    <w:multiLevelType w:val="hybridMultilevel"/>
    <w:tmpl w:val="D61EB34A"/>
    <w:lvl w:ilvl="0" w:tplc="10EECD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36B6"/>
    <w:multiLevelType w:val="hybridMultilevel"/>
    <w:tmpl w:val="F3F6CA28"/>
    <w:lvl w:ilvl="0" w:tplc="09A2EDD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51D16"/>
    <w:multiLevelType w:val="hybridMultilevel"/>
    <w:tmpl w:val="2D86B9EA"/>
    <w:lvl w:ilvl="0" w:tplc="3F3C60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C72235"/>
    <w:multiLevelType w:val="hybridMultilevel"/>
    <w:tmpl w:val="C1845862"/>
    <w:lvl w:ilvl="0" w:tplc="3F3C60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7D0A78"/>
    <w:multiLevelType w:val="hybridMultilevel"/>
    <w:tmpl w:val="97E6F9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687E80"/>
    <w:multiLevelType w:val="hybridMultilevel"/>
    <w:tmpl w:val="8A66F13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376C0"/>
    <w:multiLevelType w:val="hybridMultilevel"/>
    <w:tmpl w:val="F23A4732"/>
    <w:lvl w:ilvl="0" w:tplc="3F3C60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A643E0"/>
    <w:multiLevelType w:val="hybridMultilevel"/>
    <w:tmpl w:val="496E8E2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766E63"/>
    <w:multiLevelType w:val="hybridMultilevel"/>
    <w:tmpl w:val="31109A8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BD6AC8"/>
    <w:multiLevelType w:val="hybridMultilevel"/>
    <w:tmpl w:val="6C6022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601177"/>
    <w:multiLevelType w:val="hybridMultilevel"/>
    <w:tmpl w:val="86DE74EC"/>
    <w:lvl w:ilvl="0" w:tplc="091853B6">
      <w:start w:val="19"/>
      <w:numFmt w:val="bullet"/>
      <w:lvlText w:val="-"/>
      <w:lvlJc w:val="left"/>
      <w:pPr>
        <w:ind w:left="360" w:hanging="360"/>
      </w:pPr>
      <w:rPr>
        <w:rFonts w:ascii="Garamond" w:eastAsia="Times New Roman" w:hAnsi="Garamond" w:cs="Tahoma" w:hint="default"/>
        <w:b/>
        <w:bCs/>
        <w:w w:val="99"/>
        <w:sz w:val="20"/>
        <w:szCs w:val="20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EA1FB8"/>
    <w:multiLevelType w:val="hybridMultilevel"/>
    <w:tmpl w:val="4952455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6D4F1B"/>
    <w:multiLevelType w:val="hybridMultilevel"/>
    <w:tmpl w:val="F690BE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936877">
    <w:abstractNumId w:val="19"/>
  </w:num>
  <w:num w:numId="2" w16cid:durableId="1031420196">
    <w:abstractNumId w:val="8"/>
  </w:num>
  <w:num w:numId="3" w16cid:durableId="1119183541">
    <w:abstractNumId w:val="0"/>
  </w:num>
  <w:num w:numId="4" w16cid:durableId="90709841">
    <w:abstractNumId w:val="7"/>
  </w:num>
  <w:num w:numId="5" w16cid:durableId="1728800168">
    <w:abstractNumId w:val="9"/>
  </w:num>
  <w:num w:numId="6" w16cid:durableId="1732534014">
    <w:abstractNumId w:val="2"/>
  </w:num>
  <w:num w:numId="7" w16cid:durableId="537425822">
    <w:abstractNumId w:val="5"/>
  </w:num>
  <w:num w:numId="8" w16cid:durableId="1480684039">
    <w:abstractNumId w:val="10"/>
  </w:num>
  <w:num w:numId="9" w16cid:durableId="2018924876">
    <w:abstractNumId w:val="18"/>
  </w:num>
  <w:num w:numId="10" w16cid:durableId="1540167783">
    <w:abstractNumId w:val="16"/>
  </w:num>
  <w:num w:numId="11" w16cid:durableId="1730417910">
    <w:abstractNumId w:val="13"/>
  </w:num>
  <w:num w:numId="12" w16cid:durableId="859122518">
    <w:abstractNumId w:val="12"/>
  </w:num>
  <w:num w:numId="13" w16cid:durableId="1206064662">
    <w:abstractNumId w:val="3"/>
  </w:num>
  <w:num w:numId="14" w16cid:durableId="159085547">
    <w:abstractNumId w:val="15"/>
  </w:num>
  <w:num w:numId="15" w16cid:durableId="835190910">
    <w:abstractNumId w:val="4"/>
  </w:num>
  <w:num w:numId="16" w16cid:durableId="273364030">
    <w:abstractNumId w:val="6"/>
  </w:num>
  <w:num w:numId="17" w16cid:durableId="1956054101">
    <w:abstractNumId w:val="14"/>
  </w:num>
  <w:num w:numId="18" w16cid:durableId="397633564">
    <w:abstractNumId w:val="11"/>
  </w:num>
  <w:num w:numId="19" w16cid:durableId="1029642064">
    <w:abstractNumId w:val="1"/>
  </w:num>
  <w:num w:numId="20" w16cid:durableId="8064393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65"/>
    <w:rsid w:val="000019F7"/>
    <w:rsid w:val="00005A9C"/>
    <w:rsid w:val="00021D16"/>
    <w:rsid w:val="00055257"/>
    <w:rsid w:val="00090EF2"/>
    <w:rsid w:val="000E3286"/>
    <w:rsid w:val="0011312D"/>
    <w:rsid w:val="00174AB5"/>
    <w:rsid w:val="001A15E5"/>
    <w:rsid w:val="00241313"/>
    <w:rsid w:val="00277D63"/>
    <w:rsid w:val="002A240B"/>
    <w:rsid w:val="00337C3E"/>
    <w:rsid w:val="00347A4C"/>
    <w:rsid w:val="003528E6"/>
    <w:rsid w:val="00386EFA"/>
    <w:rsid w:val="003B24E4"/>
    <w:rsid w:val="004262F7"/>
    <w:rsid w:val="00491A40"/>
    <w:rsid w:val="004A1D93"/>
    <w:rsid w:val="004B28D6"/>
    <w:rsid w:val="00534BE6"/>
    <w:rsid w:val="0053710D"/>
    <w:rsid w:val="0061236D"/>
    <w:rsid w:val="00626B00"/>
    <w:rsid w:val="00643EB6"/>
    <w:rsid w:val="00670C2D"/>
    <w:rsid w:val="00671E9E"/>
    <w:rsid w:val="006A3433"/>
    <w:rsid w:val="006E70D6"/>
    <w:rsid w:val="006F075D"/>
    <w:rsid w:val="00703124"/>
    <w:rsid w:val="007255C1"/>
    <w:rsid w:val="007617E0"/>
    <w:rsid w:val="00785C6B"/>
    <w:rsid w:val="007905C7"/>
    <w:rsid w:val="007C11B8"/>
    <w:rsid w:val="007C20E4"/>
    <w:rsid w:val="008460BA"/>
    <w:rsid w:val="008A20B6"/>
    <w:rsid w:val="0091555B"/>
    <w:rsid w:val="009521BE"/>
    <w:rsid w:val="009647AD"/>
    <w:rsid w:val="00A15E65"/>
    <w:rsid w:val="00A242D9"/>
    <w:rsid w:val="00A65F61"/>
    <w:rsid w:val="00AE50EB"/>
    <w:rsid w:val="00BC36FA"/>
    <w:rsid w:val="00BC757E"/>
    <w:rsid w:val="00BC7F39"/>
    <w:rsid w:val="00C05D59"/>
    <w:rsid w:val="00D072F7"/>
    <w:rsid w:val="00D07E25"/>
    <w:rsid w:val="00D94056"/>
    <w:rsid w:val="00D979E9"/>
    <w:rsid w:val="00E232AF"/>
    <w:rsid w:val="00E25DB3"/>
    <w:rsid w:val="00EA0A4A"/>
    <w:rsid w:val="00EE43DF"/>
    <w:rsid w:val="00EE7BDC"/>
    <w:rsid w:val="00F14D2F"/>
    <w:rsid w:val="00FD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B571"/>
  <w15:chartTrackingRefBased/>
  <w15:docId w15:val="{579E01F7-260B-46BD-A4D8-807CB98C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Lines="60" w:before="60" w:afterLines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5E65"/>
    <w:pPr>
      <w:spacing w:beforeLines="0" w:before="0" w:afterLines="0"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"/>
    <w:basedOn w:val="Normale"/>
    <w:link w:val="ParagrafoelencoCarattere"/>
    <w:uiPriority w:val="34"/>
    <w:qFormat/>
    <w:rsid w:val="00A15E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D94056"/>
    <w:pPr>
      <w:spacing w:beforeLines="0" w:before="0" w:afterLines="0" w:after="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Carattere"/>
    <w:basedOn w:val="Carpredefinitoparagrafo"/>
    <w:link w:val="Paragrafoelenco"/>
    <w:uiPriority w:val="34"/>
    <w:locked/>
    <w:rsid w:val="00D94056"/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90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EF2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90E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EF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Mentani</dc:creator>
  <cp:keywords/>
  <dc:description/>
  <cp:lastModifiedBy>Immacolata Gravallese</cp:lastModifiedBy>
  <cp:revision>4</cp:revision>
  <dcterms:created xsi:type="dcterms:W3CDTF">2025-01-10T14:53:00Z</dcterms:created>
  <dcterms:modified xsi:type="dcterms:W3CDTF">2025-02-11T17:17:00Z</dcterms:modified>
</cp:coreProperties>
</file>